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03" w:rsidRPr="00937609" w:rsidRDefault="00B86403" w:rsidP="00B86403">
      <w:pPr>
        <w:rPr>
          <w:sz w:val="32"/>
          <w:szCs w:val="32"/>
        </w:rPr>
      </w:pPr>
      <w:bookmarkStart w:id="0" w:name="_GoBack"/>
      <w:bookmarkEnd w:id="0"/>
      <w:r w:rsidRPr="001907F1">
        <w:rPr>
          <w:noProof/>
          <w:sz w:val="32"/>
          <w:szCs w:val="32"/>
        </w:rPr>
        <w:drawing>
          <wp:inline distT="0" distB="0" distL="0" distR="0" wp14:anchorId="3F97A062" wp14:editId="36F0A53F">
            <wp:extent cx="3810000" cy="466725"/>
            <wp:effectExtent l="0" t="0" r="0" b="0"/>
            <wp:docPr id="68" name="Afbeelding 6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49002CF7" wp14:editId="26C9D9B9">
            <wp:extent cx="2305050" cy="371475"/>
            <wp:effectExtent l="0" t="0" r="0" b="0"/>
            <wp:docPr id="70" name="Afbeelding 7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</w:t>
      </w:r>
      <w:r w:rsidRPr="00937609">
        <w:rPr>
          <w:sz w:val="56"/>
          <w:szCs w:val="56"/>
        </w:rPr>
        <w:t>L i t u r g i e</w:t>
      </w:r>
      <w:r w:rsidRPr="00937609">
        <w:rPr>
          <w:sz w:val="32"/>
          <w:szCs w:val="32"/>
        </w:rPr>
        <w:t xml:space="preserve"> </w:t>
      </w:r>
    </w:p>
    <w:p w:rsidR="00B86403" w:rsidRPr="006C0725" w:rsidRDefault="00B86403" w:rsidP="00B86403">
      <w:pPr>
        <w:rPr>
          <w:bCs/>
        </w:rPr>
      </w:pPr>
    </w:p>
    <w:p w:rsidR="00B86403" w:rsidRPr="00805200" w:rsidRDefault="00B86403" w:rsidP="00B86403">
      <w:pPr>
        <w:rPr>
          <w:b/>
          <w:i/>
          <w:sz w:val="22"/>
          <w:szCs w:val="22"/>
          <w:u w:val="single"/>
        </w:rPr>
      </w:pPr>
      <w:r w:rsidRPr="006C0725">
        <w:rPr>
          <w:bCs/>
        </w:rPr>
        <w:t>Orde van dienst voor zondag 23 september 2018 in de protestantse Zionskerk te Oostkapelle. 1</w:t>
      </w:r>
      <w:r w:rsidRPr="006C0725">
        <w:rPr>
          <w:bCs/>
          <w:vertAlign w:val="superscript"/>
        </w:rPr>
        <w:t>ste</w:t>
      </w:r>
      <w:r w:rsidRPr="006C0725">
        <w:rPr>
          <w:bCs/>
        </w:rPr>
        <w:t xml:space="preserve"> zondag van de herfst. </w:t>
      </w:r>
      <w:r w:rsidRPr="007734B4">
        <w:rPr>
          <w:b/>
          <w:bCs/>
          <w:u w:val="single"/>
        </w:rPr>
        <w:t xml:space="preserve">Thema: </w:t>
      </w:r>
      <w:r w:rsidRPr="00805200">
        <w:rPr>
          <w:b/>
          <w:bCs/>
          <w:u w:val="single"/>
        </w:rPr>
        <w:t>Scheppingszondag</w:t>
      </w:r>
      <w:r w:rsidRPr="00805200">
        <w:rPr>
          <w:bCs/>
        </w:rPr>
        <w:t xml:space="preserve">.  Kleur: groen. Predikant is ds. Ph.A. Beukenhorst, mede-voorganger is groene diaken Peter </w:t>
      </w:r>
      <w:proofErr w:type="spellStart"/>
      <w:r w:rsidRPr="00805200">
        <w:rPr>
          <w:bCs/>
        </w:rPr>
        <w:t>Geene</w:t>
      </w:r>
      <w:proofErr w:type="spellEnd"/>
      <w:r w:rsidRPr="00805200">
        <w:rPr>
          <w:bCs/>
        </w:rPr>
        <w:t xml:space="preserve">, ouderling van dienst Rian Coppoolse-Jobse, organist </w:t>
      </w:r>
      <w:r>
        <w:rPr>
          <w:bCs/>
        </w:rPr>
        <w:t>Rinus Jobse</w:t>
      </w:r>
      <w:r w:rsidRPr="00805200">
        <w:rPr>
          <w:bCs/>
        </w:rPr>
        <w:t xml:space="preserve">. Kindernevendienst o.l.v. Heleen Moelker-Bottenberg en Esther </w:t>
      </w:r>
      <w:proofErr w:type="spellStart"/>
      <w:r w:rsidRPr="00805200">
        <w:rPr>
          <w:bCs/>
        </w:rPr>
        <w:t>Luteijn</w:t>
      </w:r>
      <w:proofErr w:type="spellEnd"/>
      <w:r w:rsidRPr="00805200">
        <w:rPr>
          <w:bCs/>
        </w:rPr>
        <w:t xml:space="preserve">-Joziasse. </w:t>
      </w:r>
      <w:r>
        <w:rPr>
          <w:bCs/>
        </w:rPr>
        <w:t xml:space="preserve">   </w:t>
      </w:r>
      <w:r w:rsidRPr="00805200">
        <w:rPr>
          <w:bCs/>
        </w:rPr>
        <w:t xml:space="preserve"> </w:t>
      </w:r>
      <w:r w:rsidRPr="00805200">
        <w:rPr>
          <w:b/>
          <w:i/>
          <w:u w:val="single"/>
        </w:rPr>
        <w:t xml:space="preserve">Motto: </w:t>
      </w:r>
      <w:r>
        <w:rPr>
          <w:b/>
          <w:i/>
          <w:u w:val="single"/>
        </w:rPr>
        <w:t xml:space="preserve"> </w:t>
      </w:r>
      <w:r w:rsidRPr="00805200">
        <w:rPr>
          <w:b/>
          <w:i/>
          <w:u w:val="single"/>
        </w:rPr>
        <w:t xml:space="preserve">“En God zag dat het goed was” </w:t>
      </w:r>
      <w:r>
        <w:rPr>
          <w:b/>
          <w:i/>
          <w:u w:val="single"/>
        </w:rPr>
        <w:t xml:space="preserve"> </w:t>
      </w:r>
      <w:r w:rsidRPr="00805200">
        <w:rPr>
          <w:b/>
          <w:i/>
          <w:u w:val="single"/>
        </w:rPr>
        <w:t>(Genesis)</w:t>
      </w:r>
    </w:p>
    <w:p w:rsidR="00B86403" w:rsidRDefault="00B86403" w:rsidP="00B86403">
      <w:pPr>
        <w:rPr>
          <w:bCs/>
        </w:rPr>
      </w:pPr>
    </w:p>
    <w:p w:rsidR="00B86403" w:rsidRPr="00805200" w:rsidRDefault="00B86403" w:rsidP="00B86403">
      <w:pPr>
        <w:rPr>
          <w:bCs/>
        </w:rPr>
      </w:pPr>
    </w:p>
    <w:p w:rsidR="00B86403" w:rsidRPr="00805200" w:rsidRDefault="00B86403" w:rsidP="00B86403">
      <w:pPr>
        <w:rPr>
          <w:bCs/>
        </w:rPr>
      </w:pPr>
      <w:r w:rsidRPr="00805200">
        <w:rPr>
          <w:bCs/>
        </w:rPr>
        <w:t>DIENST VAN DE VOORBEREIDING</w:t>
      </w:r>
    </w:p>
    <w:p w:rsidR="00B86403" w:rsidRPr="00805200" w:rsidRDefault="00B86403" w:rsidP="00B86403">
      <w:pPr>
        <w:numPr>
          <w:ilvl w:val="0"/>
          <w:numId w:val="1"/>
        </w:numPr>
      </w:pPr>
      <w:r w:rsidRPr="00805200">
        <w:t xml:space="preserve">Vooraf: </w:t>
      </w:r>
      <w:r>
        <w:t xml:space="preserve">  </w:t>
      </w:r>
      <w:r w:rsidRPr="00805200">
        <w:t xml:space="preserve">PowerPoint over het thema </w:t>
      </w:r>
      <w:r>
        <w:t>‘</w:t>
      </w:r>
      <w:r w:rsidRPr="00805200">
        <w:t>Scheppingszondag</w:t>
      </w:r>
      <w:r>
        <w:t>’</w:t>
      </w:r>
    </w:p>
    <w:p w:rsidR="00B86403" w:rsidRPr="00805200" w:rsidRDefault="00B86403" w:rsidP="00B86403">
      <w:pPr>
        <w:numPr>
          <w:ilvl w:val="0"/>
          <w:numId w:val="1"/>
        </w:numPr>
        <w:rPr>
          <w:b/>
        </w:rPr>
      </w:pPr>
      <w:r w:rsidRPr="00805200">
        <w:rPr>
          <w:b/>
          <w:u w:val="single"/>
        </w:rPr>
        <w:t>Zingen voorzang:</w:t>
      </w:r>
      <w:r w:rsidRPr="00805200">
        <w:rPr>
          <w:b/>
        </w:rPr>
        <w:t xml:space="preserve">   Liedboek 978:  strofen 1, 2, 3 en 4</w:t>
      </w:r>
    </w:p>
    <w:p w:rsidR="00B86403" w:rsidRDefault="00B86403" w:rsidP="00B86403">
      <w:pPr>
        <w:numPr>
          <w:ilvl w:val="0"/>
          <w:numId w:val="1"/>
        </w:numPr>
      </w:pPr>
      <w:r w:rsidRPr="00805200">
        <w:t xml:space="preserve">Welkom en mededelingen </w:t>
      </w:r>
      <w:r>
        <w:t xml:space="preserve">– </w:t>
      </w:r>
      <w:r w:rsidRPr="00805200">
        <w:t>door de ouderling van dienst</w:t>
      </w:r>
    </w:p>
    <w:p w:rsidR="00B86403" w:rsidRPr="00805200" w:rsidRDefault="00B86403" w:rsidP="00B86403">
      <w:pPr>
        <w:numPr>
          <w:ilvl w:val="0"/>
          <w:numId w:val="1"/>
        </w:numPr>
      </w:pPr>
      <w:r w:rsidRPr="00805200">
        <w:t xml:space="preserve">Inleiding op het thema </w:t>
      </w:r>
      <w:r>
        <w:t xml:space="preserve">– </w:t>
      </w:r>
      <w:r w:rsidRPr="00805200">
        <w:t xml:space="preserve">door de </w:t>
      </w:r>
      <w:r w:rsidRPr="000D059C">
        <w:t>groene diaken</w:t>
      </w:r>
    </w:p>
    <w:p w:rsidR="00B86403" w:rsidRPr="00805200" w:rsidRDefault="00B86403" w:rsidP="00B86403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Staande z</w:t>
      </w:r>
      <w:r w:rsidRPr="00805200">
        <w:rPr>
          <w:b/>
          <w:u w:val="single"/>
        </w:rPr>
        <w:t>ingen:</w:t>
      </w:r>
      <w:r w:rsidRPr="00805200">
        <w:rPr>
          <w:b/>
        </w:rPr>
        <w:t xml:space="preserve">   Liedboek Psalm 8: strofen 1 en 4</w:t>
      </w:r>
    </w:p>
    <w:p w:rsidR="00B86403" w:rsidRPr="000D059C" w:rsidRDefault="00B86403" w:rsidP="00B86403">
      <w:pPr>
        <w:numPr>
          <w:ilvl w:val="0"/>
          <w:numId w:val="1"/>
        </w:numPr>
      </w:pPr>
      <w:r w:rsidRPr="000D059C">
        <w:t>Staande met de predikant:  Stil gebed</w:t>
      </w:r>
      <w:r>
        <w:t xml:space="preserve">   /   </w:t>
      </w:r>
      <w:r w:rsidRPr="000D059C">
        <w:t>Bemoediging en groet:</w:t>
      </w:r>
    </w:p>
    <w:p w:rsidR="00B86403" w:rsidRPr="000D059C" w:rsidRDefault="00B86403" w:rsidP="00B86403">
      <w:pPr>
        <w:pStyle w:val="Lijstalinea"/>
        <w:ind w:left="720"/>
      </w:pPr>
      <w:r w:rsidRPr="000D059C">
        <w:t xml:space="preserve">Ds.: Onze hulp is in de Naam van de HEER </w:t>
      </w:r>
    </w:p>
    <w:p w:rsidR="00B86403" w:rsidRPr="000D059C" w:rsidRDefault="00B86403" w:rsidP="00B86403">
      <w:pPr>
        <w:pStyle w:val="Lijstalinea"/>
        <w:ind w:left="720"/>
      </w:pPr>
      <w:r w:rsidRPr="000D059C">
        <w:rPr>
          <w:b/>
          <w:u w:val="single"/>
        </w:rPr>
        <w:t>Allen</w:t>
      </w:r>
      <w:r w:rsidRPr="000D059C">
        <w:rPr>
          <w:b/>
        </w:rPr>
        <w:t xml:space="preserve">: die hemel en aarde gemaakt heeft, </w:t>
      </w:r>
    </w:p>
    <w:p w:rsidR="00B86403" w:rsidRPr="000D059C" w:rsidRDefault="00B86403" w:rsidP="00B86403">
      <w:pPr>
        <w:pStyle w:val="Lijstalinea"/>
        <w:ind w:left="720"/>
      </w:pPr>
      <w:r w:rsidRPr="000D059C">
        <w:t xml:space="preserve">Ds.: die eeuwig trouw is </w:t>
      </w:r>
    </w:p>
    <w:p w:rsidR="00B86403" w:rsidRPr="000D059C" w:rsidRDefault="00B86403" w:rsidP="00B86403">
      <w:pPr>
        <w:pStyle w:val="Lijstalinea"/>
        <w:ind w:left="720"/>
        <w:rPr>
          <w:b/>
        </w:rPr>
      </w:pPr>
      <w:r w:rsidRPr="000D059C">
        <w:rPr>
          <w:b/>
          <w:u w:val="single"/>
        </w:rPr>
        <w:t>Allen</w:t>
      </w:r>
      <w:r w:rsidRPr="000D059C">
        <w:rPr>
          <w:b/>
        </w:rPr>
        <w:t>: en nooit loslaat wat zijn hand begon.</w:t>
      </w:r>
    </w:p>
    <w:p w:rsidR="00B86403" w:rsidRPr="000D059C" w:rsidRDefault="00B86403" w:rsidP="00B86403">
      <w:pPr>
        <w:pStyle w:val="Lijstalinea"/>
        <w:numPr>
          <w:ilvl w:val="0"/>
          <w:numId w:val="1"/>
        </w:numPr>
      </w:pPr>
      <w:r w:rsidRPr="000D059C">
        <w:t xml:space="preserve">Groet    </w:t>
      </w:r>
      <w:r w:rsidRPr="000D059C">
        <w:rPr>
          <w:b/>
        </w:rPr>
        <w:t xml:space="preserve"> </w:t>
      </w:r>
      <w:r w:rsidRPr="000D059C">
        <w:rPr>
          <w:i/>
        </w:rPr>
        <w:t>(hierna weer zitten)</w:t>
      </w:r>
    </w:p>
    <w:p w:rsidR="00B86403" w:rsidRPr="000D059C" w:rsidRDefault="00B86403" w:rsidP="00B86403">
      <w:pPr>
        <w:pStyle w:val="Lijstalinea"/>
        <w:numPr>
          <w:ilvl w:val="0"/>
          <w:numId w:val="1"/>
        </w:numPr>
      </w:pPr>
      <w:r w:rsidRPr="000D059C">
        <w:t>Kyriegebed voor de nood van Schepping en mens – door de groene diaken</w:t>
      </w:r>
    </w:p>
    <w:p w:rsidR="00B86403" w:rsidRPr="000D059C" w:rsidRDefault="00B86403" w:rsidP="00B86403">
      <w:pPr>
        <w:numPr>
          <w:ilvl w:val="0"/>
          <w:numId w:val="1"/>
        </w:numPr>
        <w:rPr>
          <w:b/>
        </w:rPr>
      </w:pPr>
      <w:r w:rsidRPr="000D059C">
        <w:rPr>
          <w:b/>
          <w:u w:val="single"/>
        </w:rPr>
        <w:t>Zingen glorialied:</w:t>
      </w:r>
      <w:r w:rsidRPr="000D059C">
        <w:rPr>
          <w:b/>
        </w:rPr>
        <w:t xml:space="preserve">   Liedboek 981:  strofen 1, 3 en 5</w:t>
      </w:r>
    </w:p>
    <w:p w:rsidR="00B86403" w:rsidRPr="000D059C" w:rsidRDefault="00B86403" w:rsidP="00B86403">
      <w:pPr>
        <w:numPr>
          <w:ilvl w:val="0"/>
          <w:numId w:val="1"/>
        </w:numPr>
      </w:pPr>
      <w:r w:rsidRPr="000D059C">
        <w:t xml:space="preserve">Gesprek van de dominee met de kinderen </w:t>
      </w:r>
    </w:p>
    <w:p w:rsidR="00B86403" w:rsidRPr="000D059C" w:rsidRDefault="00B86403" w:rsidP="00B86403">
      <w:pPr>
        <w:numPr>
          <w:ilvl w:val="0"/>
          <w:numId w:val="1"/>
        </w:numPr>
        <w:rPr>
          <w:b/>
        </w:rPr>
      </w:pPr>
      <w:r w:rsidRPr="000D059C">
        <w:rPr>
          <w:b/>
          <w:u w:val="single"/>
        </w:rPr>
        <w:t>Zingen:</w:t>
      </w:r>
      <w:r w:rsidRPr="000D059C">
        <w:rPr>
          <w:b/>
        </w:rPr>
        <w:t xml:space="preserve">  Liedboek 290  </w:t>
      </w:r>
      <w:r w:rsidRPr="000D059C">
        <w:rPr>
          <w:i/>
        </w:rPr>
        <w:t>(tijdens het zingen gaan de</w:t>
      </w:r>
      <w:r w:rsidRPr="000D059C">
        <w:rPr>
          <w:b/>
        </w:rPr>
        <w:t xml:space="preserve"> </w:t>
      </w:r>
      <w:r w:rsidRPr="000D059C">
        <w:rPr>
          <w:i/>
        </w:rPr>
        <w:t>kinderen naar de nevendienst)</w:t>
      </w:r>
    </w:p>
    <w:p w:rsidR="00B86403" w:rsidRPr="000D059C" w:rsidRDefault="00B86403" w:rsidP="00B86403"/>
    <w:p w:rsidR="00B86403" w:rsidRPr="000D059C" w:rsidRDefault="00B86403" w:rsidP="00B86403">
      <w:r w:rsidRPr="000D059C">
        <w:t>DIENST VAN HET WOORD</w:t>
      </w:r>
    </w:p>
    <w:p w:rsidR="00B86403" w:rsidRPr="000D059C" w:rsidRDefault="00B86403" w:rsidP="00B86403">
      <w:pPr>
        <w:numPr>
          <w:ilvl w:val="0"/>
          <w:numId w:val="1"/>
        </w:numPr>
      </w:pPr>
      <w:r w:rsidRPr="000D059C">
        <w:t>Gebed bij de opening van de Bijbel</w:t>
      </w:r>
    </w:p>
    <w:p w:rsidR="00B86403" w:rsidRPr="002632A7" w:rsidRDefault="00B86403" w:rsidP="00B86403">
      <w:pPr>
        <w:numPr>
          <w:ilvl w:val="0"/>
          <w:numId w:val="1"/>
        </w:numPr>
      </w:pPr>
      <w:r w:rsidRPr="000D059C">
        <w:t xml:space="preserve">De groene diaken </w:t>
      </w:r>
      <w:r w:rsidRPr="002632A7">
        <w:t>leest uit de Groene Bijbel:  Genesis 1, 1-5  plus  2, 4b-8 (NBV)</w:t>
      </w:r>
    </w:p>
    <w:p w:rsidR="00B86403" w:rsidRPr="002632A7" w:rsidRDefault="00B86403" w:rsidP="00B86403">
      <w:pPr>
        <w:numPr>
          <w:ilvl w:val="0"/>
          <w:numId w:val="1"/>
        </w:numPr>
        <w:rPr>
          <w:b/>
        </w:rPr>
      </w:pPr>
      <w:r w:rsidRPr="002632A7">
        <w:rPr>
          <w:b/>
          <w:u w:val="single"/>
        </w:rPr>
        <w:t>Zingen:</w:t>
      </w:r>
      <w:r w:rsidRPr="002632A7">
        <w:rPr>
          <w:b/>
        </w:rPr>
        <w:t xml:space="preserve">   Liedboek 992: strofen 1, 2, 3 en 4</w:t>
      </w:r>
    </w:p>
    <w:p w:rsidR="00B86403" w:rsidRPr="002632A7" w:rsidRDefault="00B86403" w:rsidP="00B86403">
      <w:pPr>
        <w:numPr>
          <w:ilvl w:val="0"/>
          <w:numId w:val="1"/>
        </w:numPr>
      </w:pPr>
      <w:r w:rsidRPr="002632A7">
        <w:t>Bijbeluitleg en verkondiging – ecologisch én theologisch</w:t>
      </w:r>
    </w:p>
    <w:p w:rsidR="00B86403" w:rsidRPr="002632A7" w:rsidRDefault="00B86403" w:rsidP="00B86403">
      <w:pPr>
        <w:numPr>
          <w:ilvl w:val="0"/>
          <w:numId w:val="1"/>
        </w:numPr>
      </w:pPr>
      <w:r w:rsidRPr="002632A7">
        <w:t>Meditatief orgelspel</w:t>
      </w:r>
    </w:p>
    <w:p w:rsidR="00B86403" w:rsidRPr="002632A7" w:rsidRDefault="00B86403" w:rsidP="00B86403">
      <w:pPr>
        <w:numPr>
          <w:ilvl w:val="0"/>
          <w:numId w:val="1"/>
        </w:numPr>
        <w:rPr>
          <w:i/>
        </w:rPr>
      </w:pPr>
      <w:r w:rsidRPr="002632A7">
        <w:rPr>
          <w:b/>
          <w:u w:val="single"/>
        </w:rPr>
        <w:t>Zingen:</w:t>
      </w:r>
      <w:r w:rsidRPr="002632A7">
        <w:rPr>
          <w:b/>
        </w:rPr>
        <w:t xml:space="preserve">   Liedboek 984: strofen 1, 2, 3 en 4</w:t>
      </w:r>
    </w:p>
    <w:p w:rsidR="00B86403" w:rsidRPr="002632A7" w:rsidRDefault="00B86403" w:rsidP="00B86403">
      <w:pPr>
        <w:numPr>
          <w:ilvl w:val="0"/>
          <w:numId w:val="1"/>
        </w:numPr>
        <w:rPr>
          <w:i/>
        </w:rPr>
      </w:pPr>
      <w:r w:rsidRPr="002632A7">
        <w:rPr>
          <w:i/>
        </w:rPr>
        <w:t>Kinderen komen terug uit de kindernevendienst</w:t>
      </w:r>
    </w:p>
    <w:p w:rsidR="00B86403" w:rsidRPr="00327754" w:rsidRDefault="00B86403" w:rsidP="00B86403">
      <w:pPr>
        <w:rPr>
          <w:i/>
        </w:rPr>
      </w:pPr>
    </w:p>
    <w:p w:rsidR="00B86403" w:rsidRPr="00327754" w:rsidRDefault="00B86403" w:rsidP="00B86403">
      <w:r w:rsidRPr="00327754">
        <w:t>DIENST VAN GEBEDEN EN GAVEN</w:t>
      </w:r>
    </w:p>
    <w:p w:rsidR="00B86403" w:rsidRPr="00327754" w:rsidRDefault="00B86403" w:rsidP="00B86403">
      <w:pPr>
        <w:numPr>
          <w:ilvl w:val="0"/>
          <w:numId w:val="1"/>
        </w:numPr>
      </w:pPr>
      <w:r w:rsidRPr="00327754">
        <w:t xml:space="preserve">Dankgebed en voorbeden; Stil gebed; het ‘Onze Vader’  </w:t>
      </w:r>
    </w:p>
    <w:p w:rsidR="00B86403" w:rsidRPr="00327754" w:rsidRDefault="00B86403" w:rsidP="00B86403">
      <w:pPr>
        <w:numPr>
          <w:ilvl w:val="0"/>
          <w:numId w:val="1"/>
        </w:numPr>
      </w:pPr>
      <w:r w:rsidRPr="00327754">
        <w:t>Collecten: 1</w:t>
      </w:r>
      <w:r w:rsidRPr="00327754">
        <w:rPr>
          <w:vertAlign w:val="superscript"/>
        </w:rPr>
        <w:t>ste</w:t>
      </w:r>
      <w:r w:rsidRPr="00327754">
        <w:t xml:space="preserve"> Kerkrentmeesterschap PGO en 2</w:t>
      </w:r>
      <w:r w:rsidRPr="00327754">
        <w:rPr>
          <w:vertAlign w:val="superscript"/>
        </w:rPr>
        <w:t>de</w:t>
      </w:r>
      <w:r w:rsidRPr="00327754">
        <w:t xml:space="preserve"> Project Hof van Heden Oostkapelle</w:t>
      </w:r>
    </w:p>
    <w:p w:rsidR="00B86403" w:rsidRPr="00327754" w:rsidRDefault="00B86403" w:rsidP="00B86403">
      <w:pPr>
        <w:numPr>
          <w:ilvl w:val="0"/>
          <w:numId w:val="1"/>
        </w:numPr>
        <w:rPr>
          <w:i/>
        </w:rPr>
      </w:pPr>
      <w:r w:rsidRPr="00327754">
        <w:t>Orgelspel tijdens de collecte</w:t>
      </w:r>
    </w:p>
    <w:p w:rsidR="00B86403" w:rsidRPr="00327754" w:rsidRDefault="00B86403" w:rsidP="00B86403">
      <w:pPr>
        <w:numPr>
          <w:ilvl w:val="0"/>
          <w:numId w:val="1"/>
        </w:numPr>
        <w:rPr>
          <w:b/>
        </w:rPr>
      </w:pPr>
      <w:r w:rsidRPr="00327754">
        <w:rPr>
          <w:b/>
          <w:u w:val="single"/>
        </w:rPr>
        <w:t xml:space="preserve">Zingen slotlied </w:t>
      </w:r>
      <w:r w:rsidRPr="00327754">
        <w:rPr>
          <w:b/>
          <w:i/>
          <w:u w:val="single"/>
        </w:rPr>
        <w:t>(staande):</w:t>
      </w:r>
      <w:r w:rsidRPr="00327754">
        <w:rPr>
          <w:b/>
        </w:rPr>
        <w:t xml:space="preserve">    Liedboek 993: strofen 1, 2, 4, 6 en 7</w:t>
      </w:r>
    </w:p>
    <w:p w:rsidR="00B86403" w:rsidRDefault="00B86403" w:rsidP="00B86403">
      <w:pPr>
        <w:numPr>
          <w:ilvl w:val="0"/>
          <w:numId w:val="1"/>
        </w:numPr>
      </w:pPr>
      <w:r w:rsidRPr="00327754">
        <w:t>Heenzending en zegen</w:t>
      </w:r>
    </w:p>
    <w:p w:rsidR="00B86403" w:rsidRPr="00327754" w:rsidRDefault="00B86403" w:rsidP="00B86403">
      <w:pPr>
        <w:numPr>
          <w:ilvl w:val="0"/>
          <w:numId w:val="1"/>
        </w:numPr>
      </w:pPr>
      <w:r w:rsidRPr="00327754">
        <w:rPr>
          <w:b/>
          <w:u w:val="single"/>
        </w:rPr>
        <w:t xml:space="preserve">Zingen </w:t>
      </w:r>
      <w:r w:rsidRPr="00327754">
        <w:rPr>
          <w:b/>
          <w:i/>
          <w:u w:val="single"/>
        </w:rPr>
        <w:t>(staande)</w:t>
      </w:r>
      <w:r w:rsidRPr="00327754">
        <w:rPr>
          <w:b/>
          <w:u w:val="single"/>
        </w:rPr>
        <w:t>:</w:t>
      </w:r>
      <w:r w:rsidRPr="00327754">
        <w:rPr>
          <w:b/>
        </w:rPr>
        <w:t xml:space="preserve">   Liedboek 431.c.</w:t>
      </w:r>
    </w:p>
    <w:p w:rsidR="00B86403" w:rsidRPr="00327754" w:rsidRDefault="00B86403" w:rsidP="00B86403">
      <w:pPr>
        <w:numPr>
          <w:ilvl w:val="0"/>
          <w:numId w:val="1"/>
        </w:numPr>
      </w:pPr>
      <w:r w:rsidRPr="00327754">
        <w:t>Drie mededelingen tot slot</w:t>
      </w:r>
    </w:p>
    <w:p w:rsidR="00B86403" w:rsidRPr="00327754" w:rsidRDefault="00B86403" w:rsidP="00B86403">
      <w:pPr>
        <w:numPr>
          <w:ilvl w:val="0"/>
          <w:numId w:val="1"/>
        </w:numPr>
      </w:pPr>
      <w:r w:rsidRPr="00327754">
        <w:t>Ontmoeting en koffiedrinken in de zaal naast de ruimte voor de eredienst</w:t>
      </w:r>
    </w:p>
    <w:p w:rsidR="00A30D6A" w:rsidRPr="00B86403" w:rsidRDefault="00A30D6A" w:rsidP="00B86403"/>
    <w:sectPr w:rsidR="00A30D6A" w:rsidRPr="00B86403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97" w:rsidRDefault="00394597" w:rsidP="00104655">
      <w:r>
        <w:separator/>
      </w:r>
    </w:p>
  </w:endnote>
  <w:endnote w:type="continuationSeparator" w:id="0">
    <w:p w:rsidR="00394597" w:rsidRDefault="0039459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97" w:rsidRDefault="00394597" w:rsidP="00104655">
      <w:r>
        <w:separator/>
      </w:r>
    </w:p>
  </w:footnote>
  <w:footnote w:type="continuationSeparator" w:id="0">
    <w:p w:rsidR="00394597" w:rsidRDefault="0039459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40D9"/>
    <w:rsid w:val="0008573B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4507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4597"/>
    <w:rsid w:val="00395D9E"/>
    <w:rsid w:val="003A1CBA"/>
    <w:rsid w:val="003A3EA5"/>
    <w:rsid w:val="003A3F9B"/>
    <w:rsid w:val="003A56D8"/>
    <w:rsid w:val="003A72C3"/>
    <w:rsid w:val="003B182E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1526E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902D6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1377-52BB-41E0-AF29-9F2345E3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2018-09-20T14:25:00Z</dcterms:created>
  <dcterms:modified xsi:type="dcterms:W3CDTF">2018-09-20T14:25:00Z</dcterms:modified>
</cp:coreProperties>
</file>